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5E0" w:rsidRPr="005375E0" w:rsidRDefault="005375E0" w:rsidP="005375E0">
      <w:pPr>
        <w:jc w:val="center"/>
        <w:rPr>
          <w:rFonts w:ascii="Arial" w:hAnsi="Arial" w:cs="Arial"/>
          <w:sz w:val="32"/>
          <w:szCs w:val="32"/>
          <w:highlight w:val="yellow"/>
        </w:rPr>
      </w:pPr>
      <w:r w:rsidRPr="005375E0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1CEBBD2A" wp14:editId="1AC4B1B4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5E0" w:rsidRPr="005375E0" w:rsidRDefault="005375E0" w:rsidP="005375E0">
      <w:pPr>
        <w:rPr>
          <w:rFonts w:ascii="Arial" w:hAnsi="Arial" w:cs="Arial"/>
          <w:sz w:val="32"/>
          <w:szCs w:val="32"/>
          <w:highlight w:val="yellow"/>
        </w:rPr>
      </w:pPr>
    </w:p>
    <w:p w:rsidR="005375E0" w:rsidRPr="005375E0" w:rsidRDefault="005375E0" w:rsidP="005375E0">
      <w:pPr>
        <w:jc w:val="center"/>
        <w:rPr>
          <w:rFonts w:ascii="Arial" w:hAnsi="Arial" w:cs="Arial"/>
          <w:sz w:val="32"/>
          <w:szCs w:val="32"/>
        </w:rPr>
      </w:pPr>
      <w:r w:rsidRPr="005375E0">
        <w:rPr>
          <w:rFonts w:ascii="Arial" w:hAnsi="Arial" w:cs="Arial"/>
          <w:sz w:val="32"/>
          <w:szCs w:val="32"/>
        </w:rPr>
        <w:t>Администрация Ковернинского муниципального района Нижегородской области</w:t>
      </w:r>
    </w:p>
    <w:p w:rsidR="005375E0" w:rsidRPr="005375E0" w:rsidRDefault="005375E0" w:rsidP="005375E0">
      <w:pPr>
        <w:jc w:val="center"/>
        <w:rPr>
          <w:rFonts w:ascii="Arial" w:hAnsi="Arial" w:cs="Arial"/>
          <w:sz w:val="32"/>
          <w:szCs w:val="32"/>
        </w:rPr>
      </w:pPr>
    </w:p>
    <w:p w:rsidR="005375E0" w:rsidRPr="005375E0" w:rsidRDefault="005375E0" w:rsidP="005375E0">
      <w:pPr>
        <w:jc w:val="center"/>
        <w:rPr>
          <w:rFonts w:ascii="Arial" w:hAnsi="Arial" w:cs="Arial"/>
          <w:b/>
          <w:sz w:val="32"/>
          <w:szCs w:val="32"/>
        </w:rPr>
      </w:pPr>
      <w:r w:rsidRPr="005375E0">
        <w:rPr>
          <w:rFonts w:ascii="Arial" w:hAnsi="Arial" w:cs="Arial"/>
          <w:b/>
          <w:sz w:val="32"/>
          <w:szCs w:val="32"/>
        </w:rPr>
        <w:t>ПОСТАНОВЛЕНИЕ</w:t>
      </w:r>
    </w:p>
    <w:p w:rsidR="005375E0" w:rsidRPr="005375E0" w:rsidRDefault="005375E0" w:rsidP="005375E0">
      <w:pPr>
        <w:jc w:val="center"/>
        <w:rPr>
          <w:rFonts w:ascii="Arial" w:hAnsi="Arial" w:cs="Arial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580"/>
      </w:tblGrid>
      <w:tr w:rsidR="005375E0" w:rsidRPr="005375E0" w:rsidTr="00B1401A">
        <w:trPr>
          <w:cantSplit/>
        </w:trPr>
        <w:tc>
          <w:tcPr>
            <w:tcW w:w="3960" w:type="dxa"/>
          </w:tcPr>
          <w:p w:rsidR="005375E0" w:rsidRPr="005375E0" w:rsidRDefault="005375E0" w:rsidP="00B1401A">
            <w:pPr>
              <w:jc w:val="center"/>
              <w:rPr>
                <w:rFonts w:ascii="Arial" w:hAnsi="Arial" w:cs="Arial"/>
              </w:rPr>
            </w:pPr>
          </w:p>
          <w:p w:rsidR="005375E0" w:rsidRPr="005375E0" w:rsidRDefault="005375E0" w:rsidP="00B1401A">
            <w:pPr>
              <w:rPr>
                <w:rFonts w:ascii="Arial" w:hAnsi="Arial" w:cs="Arial"/>
                <w:u w:val="single"/>
              </w:rPr>
            </w:pPr>
            <w:r w:rsidRPr="005375E0">
              <w:rPr>
                <w:rFonts w:ascii="Arial" w:hAnsi="Arial" w:cs="Arial"/>
              </w:rPr>
              <w:t xml:space="preserve">   </w:t>
            </w:r>
            <w:r w:rsidRPr="005375E0">
              <w:rPr>
                <w:rFonts w:ascii="Arial" w:hAnsi="Arial" w:cs="Arial"/>
                <w:u w:val="single"/>
              </w:rPr>
              <w:t>______18.03.2015______</w:t>
            </w:r>
            <w:r w:rsidRPr="005375E0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5580" w:type="dxa"/>
          </w:tcPr>
          <w:p w:rsidR="005375E0" w:rsidRPr="005375E0" w:rsidRDefault="005375E0" w:rsidP="00B1401A">
            <w:pPr>
              <w:jc w:val="center"/>
              <w:rPr>
                <w:rFonts w:ascii="Arial" w:hAnsi="Arial" w:cs="Arial"/>
              </w:rPr>
            </w:pPr>
          </w:p>
          <w:p w:rsidR="005375E0" w:rsidRPr="005375E0" w:rsidRDefault="005375E0" w:rsidP="00B1401A">
            <w:pPr>
              <w:jc w:val="right"/>
              <w:rPr>
                <w:rFonts w:ascii="Arial" w:hAnsi="Arial" w:cs="Arial"/>
              </w:rPr>
            </w:pPr>
            <w:r w:rsidRPr="005375E0">
              <w:rPr>
                <w:rFonts w:ascii="Arial" w:hAnsi="Arial" w:cs="Arial"/>
              </w:rPr>
              <w:t xml:space="preserve">    </w:t>
            </w:r>
          </w:p>
          <w:p w:rsidR="005375E0" w:rsidRPr="005375E0" w:rsidRDefault="005375E0" w:rsidP="00B1401A">
            <w:pPr>
              <w:jc w:val="right"/>
              <w:rPr>
                <w:rFonts w:ascii="Arial" w:hAnsi="Arial" w:cs="Arial"/>
                <w:u w:val="single"/>
              </w:rPr>
            </w:pPr>
            <w:r w:rsidRPr="005375E0">
              <w:rPr>
                <w:rFonts w:ascii="Arial" w:hAnsi="Arial" w:cs="Arial"/>
              </w:rPr>
              <w:t xml:space="preserve">  №</w:t>
            </w:r>
            <w:r w:rsidRPr="005375E0">
              <w:rPr>
                <w:rFonts w:ascii="Arial" w:hAnsi="Arial" w:cs="Arial"/>
                <w:u w:val="single"/>
              </w:rPr>
              <w:t>_277_</w:t>
            </w:r>
          </w:p>
        </w:tc>
      </w:tr>
      <w:tr w:rsidR="005375E0" w:rsidRPr="005375E0" w:rsidTr="00B1401A">
        <w:trPr>
          <w:cantSplit/>
        </w:trPr>
        <w:tc>
          <w:tcPr>
            <w:tcW w:w="3960" w:type="dxa"/>
          </w:tcPr>
          <w:p w:rsidR="005375E0" w:rsidRPr="005375E0" w:rsidRDefault="005375E0" w:rsidP="00B1401A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580" w:type="dxa"/>
          </w:tcPr>
          <w:p w:rsidR="005375E0" w:rsidRPr="005375E0" w:rsidRDefault="005375E0" w:rsidP="00B1401A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:rsidR="005375E0" w:rsidRPr="005375E0" w:rsidRDefault="005375E0" w:rsidP="005375E0">
      <w:pPr>
        <w:jc w:val="center"/>
        <w:rPr>
          <w:rFonts w:ascii="Arial" w:hAnsi="Arial" w:cs="Arial"/>
          <w:b/>
          <w:sz w:val="32"/>
          <w:szCs w:val="32"/>
        </w:rPr>
      </w:pPr>
      <w:r w:rsidRPr="005375E0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Ковернинского муниципального  района от 27.09.2012 №291</w:t>
      </w:r>
    </w:p>
    <w:p w:rsidR="005375E0" w:rsidRPr="005375E0" w:rsidRDefault="005375E0" w:rsidP="005375E0">
      <w:pPr>
        <w:jc w:val="center"/>
        <w:rPr>
          <w:rFonts w:ascii="Arial" w:hAnsi="Arial" w:cs="Arial"/>
          <w:highlight w:val="yellow"/>
        </w:rPr>
      </w:pPr>
    </w:p>
    <w:p w:rsidR="005375E0" w:rsidRPr="005375E0" w:rsidRDefault="005375E0" w:rsidP="005375E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375E0" w:rsidRPr="005375E0" w:rsidRDefault="005375E0" w:rsidP="005375E0">
      <w:pPr>
        <w:jc w:val="both"/>
        <w:rPr>
          <w:rFonts w:ascii="Arial" w:hAnsi="Arial" w:cs="Arial"/>
        </w:rPr>
      </w:pPr>
      <w:r w:rsidRPr="005375E0">
        <w:rPr>
          <w:rFonts w:ascii="Arial" w:hAnsi="Arial" w:cs="Arial"/>
        </w:rPr>
        <w:t xml:space="preserve">           В связи с кадровыми изменениями внести изменения в  постановление Администрации Ковернинского муниципального  района Нижегородской области от 27.09.2012 №291 «О межведомственной комиссии по согласованию переустройства и (или) перепланировки жилых помещений и нежилых помещений в многоквартирных домах»:</w:t>
      </w:r>
    </w:p>
    <w:p w:rsidR="005375E0" w:rsidRPr="005375E0" w:rsidRDefault="005375E0" w:rsidP="005375E0">
      <w:pPr>
        <w:jc w:val="both"/>
        <w:rPr>
          <w:rFonts w:ascii="Arial" w:hAnsi="Arial" w:cs="Arial"/>
        </w:rPr>
      </w:pPr>
      <w:r w:rsidRPr="005375E0">
        <w:rPr>
          <w:rFonts w:ascii="Arial" w:hAnsi="Arial" w:cs="Arial"/>
        </w:rPr>
        <w:t>1. Вывести из состава комиссии:</w:t>
      </w:r>
    </w:p>
    <w:p w:rsidR="005375E0" w:rsidRPr="005375E0" w:rsidRDefault="005375E0" w:rsidP="005375E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375E0">
        <w:rPr>
          <w:rFonts w:ascii="Arial" w:hAnsi="Arial" w:cs="Arial"/>
        </w:rPr>
        <w:t>- Вилкову Н.В.    -  председатель комитета имущественных отношений Администрации Ковернинского  муниципального  района Нижегородской области</w:t>
      </w:r>
    </w:p>
    <w:p w:rsidR="005375E0" w:rsidRPr="005375E0" w:rsidRDefault="005375E0" w:rsidP="005375E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375E0">
        <w:rPr>
          <w:rFonts w:ascii="Arial" w:hAnsi="Arial" w:cs="Arial"/>
        </w:rPr>
        <w:t xml:space="preserve">- </w:t>
      </w:r>
      <w:proofErr w:type="spellStart"/>
      <w:r w:rsidRPr="005375E0">
        <w:rPr>
          <w:rFonts w:ascii="Arial" w:hAnsi="Arial" w:cs="Arial"/>
        </w:rPr>
        <w:t>Гурылеву</w:t>
      </w:r>
      <w:proofErr w:type="spellEnd"/>
      <w:r w:rsidRPr="005375E0">
        <w:rPr>
          <w:rFonts w:ascii="Arial" w:hAnsi="Arial" w:cs="Arial"/>
        </w:rPr>
        <w:t xml:space="preserve"> М.Л.    -  директор Ковернинского филиала  ГП   «</w:t>
      </w:r>
      <w:proofErr w:type="spellStart"/>
      <w:r w:rsidRPr="005375E0">
        <w:rPr>
          <w:rFonts w:ascii="Arial" w:hAnsi="Arial" w:cs="Arial"/>
        </w:rPr>
        <w:t>Нижтехинвентаризация</w:t>
      </w:r>
      <w:proofErr w:type="spellEnd"/>
      <w:r w:rsidRPr="005375E0">
        <w:rPr>
          <w:rFonts w:ascii="Arial" w:hAnsi="Arial" w:cs="Arial"/>
        </w:rPr>
        <w:t xml:space="preserve">» </w:t>
      </w:r>
    </w:p>
    <w:p w:rsidR="005375E0" w:rsidRPr="005375E0" w:rsidRDefault="005375E0" w:rsidP="005375E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5375E0" w:rsidRPr="005375E0" w:rsidRDefault="005375E0" w:rsidP="005375E0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375E0">
        <w:rPr>
          <w:rFonts w:ascii="Arial" w:hAnsi="Arial" w:cs="Arial"/>
        </w:rPr>
        <w:t>Ввести в состав комиссии:</w:t>
      </w:r>
    </w:p>
    <w:p w:rsidR="005375E0" w:rsidRPr="005375E0" w:rsidRDefault="005375E0" w:rsidP="005375E0">
      <w:pPr>
        <w:jc w:val="both"/>
        <w:rPr>
          <w:rFonts w:ascii="Arial" w:hAnsi="Arial" w:cs="Arial"/>
        </w:rPr>
      </w:pPr>
      <w:r w:rsidRPr="005375E0">
        <w:rPr>
          <w:rFonts w:ascii="Arial" w:hAnsi="Arial" w:cs="Arial"/>
        </w:rPr>
        <w:t xml:space="preserve">- </w:t>
      </w:r>
      <w:proofErr w:type="spellStart"/>
      <w:r w:rsidRPr="005375E0">
        <w:rPr>
          <w:rFonts w:ascii="Arial" w:hAnsi="Arial" w:cs="Arial"/>
        </w:rPr>
        <w:t>Гурылеву</w:t>
      </w:r>
      <w:proofErr w:type="spellEnd"/>
      <w:r w:rsidRPr="005375E0">
        <w:rPr>
          <w:rFonts w:ascii="Arial" w:hAnsi="Arial" w:cs="Arial"/>
        </w:rPr>
        <w:t xml:space="preserve"> М.Л.    -  председатель комитета имущественных отношений Администрации Ковернинского  муниципального  района Нижегородской области</w:t>
      </w:r>
    </w:p>
    <w:p w:rsidR="005375E0" w:rsidRPr="005375E0" w:rsidRDefault="005375E0" w:rsidP="005375E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375E0">
        <w:rPr>
          <w:rFonts w:ascii="Arial" w:hAnsi="Arial" w:cs="Arial"/>
        </w:rPr>
        <w:t xml:space="preserve">- Муравьеву Л. А.   – </w:t>
      </w:r>
      <w:proofErr w:type="spellStart"/>
      <w:r w:rsidRPr="005375E0">
        <w:rPr>
          <w:rFonts w:ascii="Arial" w:hAnsi="Arial" w:cs="Arial"/>
        </w:rPr>
        <w:t>и.о</w:t>
      </w:r>
      <w:proofErr w:type="spellEnd"/>
      <w:r w:rsidRPr="005375E0">
        <w:rPr>
          <w:rFonts w:ascii="Arial" w:hAnsi="Arial" w:cs="Arial"/>
        </w:rPr>
        <w:t xml:space="preserve">. директора Ковернинского филиала  ГП   </w:t>
      </w:r>
      <w:bookmarkStart w:id="0" w:name="_GoBack"/>
      <w:bookmarkEnd w:id="0"/>
      <w:r w:rsidRPr="005375E0">
        <w:rPr>
          <w:rFonts w:ascii="Arial" w:hAnsi="Arial" w:cs="Arial"/>
        </w:rPr>
        <w:t>«</w:t>
      </w:r>
      <w:proofErr w:type="spellStart"/>
      <w:r w:rsidRPr="005375E0">
        <w:rPr>
          <w:rFonts w:ascii="Arial" w:hAnsi="Arial" w:cs="Arial"/>
        </w:rPr>
        <w:t>Нижтехинвентаризация</w:t>
      </w:r>
      <w:proofErr w:type="spellEnd"/>
      <w:r w:rsidRPr="005375E0">
        <w:rPr>
          <w:rFonts w:ascii="Arial" w:hAnsi="Arial" w:cs="Arial"/>
        </w:rPr>
        <w:t xml:space="preserve">»  (по </w:t>
      </w:r>
      <w:proofErr w:type="spellStart"/>
      <w:r w:rsidRPr="005375E0">
        <w:rPr>
          <w:rFonts w:ascii="Arial" w:hAnsi="Arial" w:cs="Arial"/>
        </w:rPr>
        <w:t>согласованмию</w:t>
      </w:r>
      <w:proofErr w:type="spellEnd"/>
      <w:r w:rsidRPr="005375E0">
        <w:rPr>
          <w:rFonts w:ascii="Arial" w:hAnsi="Arial" w:cs="Arial"/>
        </w:rPr>
        <w:t>).</w:t>
      </w:r>
    </w:p>
    <w:p w:rsidR="005375E0" w:rsidRPr="005375E0" w:rsidRDefault="005375E0" w:rsidP="005375E0">
      <w:pPr>
        <w:pStyle w:val="ConsPlusCell"/>
        <w:rPr>
          <w:rFonts w:ascii="Arial" w:hAnsi="Arial" w:cs="Arial"/>
        </w:rPr>
      </w:pPr>
    </w:p>
    <w:p w:rsidR="005375E0" w:rsidRPr="005375E0" w:rsidRDefault="005375E0" w:rsidP="005375E0">
      <w:pPr>
        <w:jc w:val="both"/>
        <w:rPr>
          <w:rFonts w:ascii="Arial" w:hAnsi="Arial" w:cs="Arial"/>
        </w:rPr>
      </w:pPr>
    </w:p>
    <w:p w:rsidR="005375E0" w:rsidRPr="005375E0" w:rsidRDefault="005375E0" w:rsidP="005375E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5375E0" w:rsidRPr="005375E0" w:rsidRDefault="005375E0" w:rsidP="005375E0">
      <w:pPr>
        <w:rPr>
          <w:rFonts w:ascii="Arial" w:hAnsi="Arial" w:cs="Arial"/>
          <w:highlight w:val="yellow"/>
        </w:rPr>
      </w:pPr>
      <w:r w:rsidRPr="005375E0">
        <w:rPr>
          <w:rFonts w:ascii="Arial" w:hAnsi="Arial" w:cs="Arial"/>
        </w:rPr>
        <w:t>Глава Администрации                                                                        О.П.Шмелев</w:t>
      </w:r>
    </w:p>
    <w:p w:rsidR="005375E0" w:rsidRPr="005375E0" w:rsidRDefault="005375E0" w:rsidP="005375E0">
      <w:pPr>
        <w:rPr>
          <w:rFonts w:ascii="Arial" w:hAnsi="Arial" w:cs="Arial"/>
        </w:rPr>
      </w:pPr>
    </w:p>
    <w:p w:rsidR="008D0261" w:rsidRPr="005375E0" w:rsidRDefault="008D0261">
      <w:pPr>
        <w:rPr>
          <w:rFonts w:ascii="Arial" w:hAnsi="Arial" w:cs="Arial"/>
        </w:rPr>
      </w:pPr>
    </w:p>
    <w:sectPr w:rsidR="008D0261" w:rsidRPr="0053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A41F3"/>
    <w:multiLevelType w:val="hybridMultilevel"/>
    <w:tmpl w:val="73E2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5E0"/>
    <w:rsid w:val="005375E0"/>
    <w:rsid w:val="008D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375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75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5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375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75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5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2015-04-09T05:10:00Z</dcterms:created>
  <dcterms:modified xsi:type="dcterms:W3CDTF">2015-04-09T05:11:00Z</dcterms:modified>
</cp:coreProperties>
</file>